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C1" w:rsidRDefault="00E21E31">
      <w:pPr>
        <w:jc w:val="center"/>
      </w:pPr>
      <w:r>
        <w:rPr>
          <w:rFonts w:ascii="Verdana" w:eastAsia="Verdana" w:hAnsi="Verdana" w:cs="Verdana"/>
          <w:color w:val="5B9BD5"/>
          <w:sz w:val="28"/>
        </w:rPr>
        <w:t>INFORMATIVA EX ARTT. 13-14, GDPR UE/2016/679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Il Regolamento Europeo UE/2016/679 (di seguito “</w:t>
      </w:r>
      <w:r>
        <w:rPr>
          <w:rFonts w:ascii="Verdana" w:eastAsia="Verdana" w:hAnsi="Verdana" w:cs="Verdana"/>
          <w:b/>
          <w:sz w:val="18"/>
        </w:rPr>
        <w:t>Regolamento</w:t>
      </w:r>
      <w:r>
        <w:rPr>
          <w:rFonts w:ascii="Verdana" w:eastAsia="Verdana" w:hAnsi="Verdana" w:cs="Verdana"/>
          <w:sz w:val="18"/>
        </w:rPr>
        <w:t xml:space="preserve">”) stabilisce norme relative alla protezione delle persone fisiche con riguardo al trattamento dei dati personali, nonché norme relative alla libera </w:t>
      </w:r>
      <w:r>
        <w:rPr>
          <w:rFonts w:ascii="Verdana" w:eastAsia="Verdana" w:hAnsi="Verdana" w:cs="Verdana"/>
          <w:sz w:val="18"/>
        </w:rPr>
        <w:t>circolazione di tali dati.</w:t>
      </w:r>
      <w:r>
        <w:cr/>
      </w:r>
      <w:r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 xml:space="preserve"> San Giovanni In Marignano (RN), in qualità di Titolare del Trattamento Le fornisce le informazioni richieste dagli artt. 13 e 14 </w:t>
      </w:r>
      <w:r>
        <w:rPr>
          <w:rFonts w:ascii="Verdana" w:eastAsia="Verdana" w:hAnsi="Verdana" w:cs="Verdana"/>
          <w:sz w:val="18"/>
        </w:rPr>
        <w:t>del Regolamento.</w:t>
      </w:r>
    </w:p>
    <w:p w:rsidR="00657DC1" w:rsidRDefault="00E21E31">
      <w:pPr>
        <w:jc w:val="both"/>
      </w:pPr>
      <w:r>
        <w:rPr>
          <w:rFonts w:ascii="Verdana" w:eastAsia="Verdana" w:hAnsi="Verdana" w:cs="Verdana"/>
          <w:color w:val="5B9BD5"/>
        </w:rPr>
        <w:t>Finalità del Trattamento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conformità alla policy privacy dell'Ente/Azienda. L'Ente</w:t>
      </w:r>
      <w:r>
        <w:rPr>
          <w:rFonts w:ascii="Verdana" w:eastAsia="Verdana" w:hAnsi="Verdana" w:cs="Verdana"/>
          <w:sz w:val="18"/>
        </w:rPr>
        <w:t>/Azienda si impegna inoltre a trattare i Suoi dati nel rispetto del principio di “minimizzazione”, ovvero acquisendo e trattando i dati limitatamente a quanto necessario rispetto alle seguenti finalità:</w:t>
      </w:r>
    </w:p>
    <w:p w:rsidR="002C4A2C" w:rsidRPr="002C4A2C" w:rsidRDefault="002C4A2C" w:rsidP="002C4A2C">
      <w:pPr>
        <w:ind w:left="636"/>
        <w:jc w:val="both"/>
      </w:pPr>
    </w:p>
    <w:p w:rsidR="002C4A2C" w:rsidRDefault="002C4A2C" w:rsidP="002C4A2C">
      <w:pPr>
        <w:numPr>
          <w:ilvl w:val="0"/>
          <w:numId w:val="4"/>
        </w:numPr>
        <w:ind w:left="636"/>
        <w:jc w:val="both"/>
      </w:pPr>
      <w:r>
        <w:rPr>
          <w:rFonts w:ascii="Verdana" w:eastAsia="Verdana" w:hAnsi="Verdana" w:cs="Verdana"/>
          <w:sz w:val="18"/>
        </w:rPr>
        <w:t>Risposta a richieste di informazioni/servizi tramite sito web o social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1"/>
        <w:gridCol w:w="2802"/>
        <w:gridCol w:w="3999"/>
      </w:tblGrid>
      <w:tr w:rsidR="002C4A2C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2C4A2C" w:rsidRDefault="002C4A2C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2C4A2C" w:rsidRDefault="002C4A2C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clienti e Commerciale</w:t>
            </w:r>
          </w:p>
        </w:tc>
      </w:tr>
      <w:tr w:rsidR="002C4A2C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2C4A2C" w:rsidRDefault="002C4A2C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2C4A2C" w:rsidRDefault="002C4A2C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2C4A2C" w:rsidRDefault="002C4A2C" w:rsidP="00941597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2C4A2C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C4A2C" w:rsidRDefault="002C4A2C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  <w:tc>
          <w:tcPr>
            <w:tcW w:w="0" w:type="auto"/>
          </w:tcPr>
          <w:p w:rsidR="002C4A2C" w:rsidRDefault="002C4A2C" w:rsidP="00941597">
            <w:pPr>
              <w:numPr>
                <w:ilvl w:val="0"/>
                <w:numId w:val="5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Risposta a richieste di informazioni/servizi tramite sito web o social</w:t>
            </w:r>
          </w:p>
        </w:tc>
        <w:tc>
          <w:tcPr>
            <w:tcW w:w="0" w:type="auto"/>
          </w:tcPr>
          <w:p w:rsidR="002C4A2C" w:rsidRDefault="002C4A2C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solo se l’interessato ha espresso il consenso al trattamento dei propri dati personali.</w:t>
            </w:r>
          </w:p>
        </w:tc>
      </w:tr>
    </w:tbl>
    <w:p w:rsidR="00657DC1" w:rsidRDefault="00657DC1" w:rsidP="002C4A2C">
      <w:pPr>
        <w:ind w:left="300"/>
        <w:jc w:val="both"/>
      </w:pPr>
    </w:p>
    <w:p w:rsidR="002C4A2C" w:rsidRDefault="002C4A2C" w:rsidP="002C4A2C">
      <w:pPr>
        <w:numPr>
          <w:ilvl w:val="0"/>
          <w:numId w:val="4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Attività promozionali</w:t>
      </w:r>
      <w:r>
        <w:rPr>
          <w:rFonts w:ascii="Verdana" w:eastAsia="Verdana" w:hAnsi="Verdana" w:cs="Verdana"/>
          <w:sz w:val="18"/>
        </w:rPr>
        <w:t xml:space="preserve"> </w:t>
      </w:r>
    </w:p>
    <w:p w:rsidR="00657DC1" w:rsidRPr="002C4A2C" w:rsidRDefault="00E21E31" w:rsidP="002C4A2C">
      <w:pPr>
        <w:numPr>
          <w:ilvl w:val="0"/>
          <w:numId w:val="4"/>
        </w:numPr>
        <w:ind w:left="63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Trasferimento a terzi T</w:t>
      </w:r>
      <w:r>
        <w:rPr>
          <w:rFonts w:ascii="Verdana" w:eastAsia="Verdana" w:hAnsi="Verdana" w:cs="Verdana"/>
          <w:sz w:val="18"/>
        </w:rPr>
        <w:t xml:space="preserve">itolari per finalità di marketing, ricerche di mercato, </w:t>
      </w:r>
      <w:proofErr w:type="spellStart"/>
      <w:r>
        <w:rPr>
          <w:rFonts w:ascii="Verdana" w:eastAsia="Verdana" w:hAnsi="Verdana" w:cs="Verdana"/>
          <w:sz w:val="18"/>
        </w:rPr>
        <w:t>profilazione</w:t>
      </w:r>
      <w:proofErr w:type="spellEnd"/>
      <w:r>
        <w:rPr>
          <w:rFonts w:ascii="Verdana" w:eastAsia="Verdana" w:hAnsi="Verdana" w:cs="Verdana"/>
          <w:sz w:val="18"/>
        </w:rPr>
        <w:t xml:space="preserve"> commerciale</w:t>
      </w:r>
    </w:p>
    <w:p w:rsidR="00657DC1" w:rsidRPr="002C4A2C" w:rsidRDefault="00E21E31" w:rsidP="002C4A2C">
      <w:pPr>
        <w:numPr>
          <w:ilvl w:val="0"/>
          <w:numId w:val="4"/>
        </w:numPr>
        <w:ind w:left="636"/>
        <w:jc w:val="both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sz w:val="18"/>
        </w:rPr>
        <w:t>Profilazione</w:t>
      </w:r>
      <w:proofErr w:type="spellEnd"/>
      <w:r>
        <w:rPr>
          <w:rFonts w:ascii="Verdana" w:eastAsia="Verdana" w:hAnsi="Verdana" w:cs="Verdana"/>
          <w:sz w:val="18"/>
        </w:rPr>
        <w:t xml:space="preserve"> commerciale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3211"/>
        <w:gridCol w:w="3753"/>
      </w:tblGrid>
      <w:tr w:rsidR="00657DC1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657DC1" w:rsidRDefault="00E21E31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657DC1" w:rsidRDefault="00E21E31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Marketing</w:t>
            </w:r>
          </w:p>
        </w:tc>
      </w:tr>
      <w:tr w:rsidR="00657DC1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E0F1FF"/>
            <w:vAlign w:val="center"/>
          </w:tcPr>
          <w:p w:rsidR="00657DC1" w:rsidRDefault="00E21E31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657DC1" w:rsidRDefault="00E21E31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657DC1" w:rsidRDefault="00E21E31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657DC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DC1" w:rsidRDefault="00E21E31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</w:t>
            </w:r>
            <w:r>
              <w:rPr>
                <w:rFonts w:ascii="Verdana" w:eastAsia="Verdana" w:hAnsi="Verdana" w:cs="Verdana"/>
                <w:sz w:val="16"/>
              </w:rPr>
              <w:t xml:space="preserve"> per una o più specifiche finalità</w:t>
            </w:r>
          </w:p>
        </w:tc>
        <w:tc>
          <w:tcPr>
            <w:tcW w:w="0" w:type="auto"/>
          </w:tcPr>
          <w:p w:rsidR="00657DC1" w:rsidRDefault="00E21E31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Trasferimento a terzi Titolari per finalità di marketing, ricerche di mercato,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profilazione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commerciale</w:t>
            </w:r>
          </w:p>
          <w:p w:rsidR="00657DC1" w:rsidRDefault="00E21E31">
            <w:pPr>
              <w:numPr>
                <w:ilvl w:val="0"/>
                <w:numId w:val="3"/>
              </w:numPr>
              <w:ind w:left="336" w:right="96"/>
              <w:jc w:val="both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Profilazione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commerciale</w:t>
            </w:r>
          </w:p>
          <w:p w:rsidR="00657DC1" w:rsidRDefault="00E21E31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Attività promozionali</w:t>
            </w:r>
          </w:p>
        </w:tc>
        <w:tc>
          <w:tcPr>
            <w:tcW w:w="0" w:type="auto"/>
          </w:tcPr>
          <w:p w:rsidR="00657DC1" w:rsidRDefault="00E21E31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</w:t>
            </w:r>
            <w:r>
              <w:rPr>
                <w:rFonts w:ascii="Verdana" w:eastAsia="Verdana" w:hAnsi="Verdana" w:cs="Verdana"/>
                <w:sz w:val="16"/>
              </w:rPr>
              <w:t>tuato solo se l’interessato ha espresso il consenso al trattamento dei propri dati personali.</w:t>
            </w:r>
          </w:p>
        </w:tc>
      </w:tr>
    </w:tbl>
    <w:p w:rsidR="00657DC1" w:rsidRDefault="00657DC1">
      <w:pPr>
        <w:jc w:val="both"/>
      </w:pPr>
    </w:p>
    <w:p w:rsidR="002C4A2C" w:rsidRDefault="002C4A2C" w:rsidP="002C4A2C">
      <w:pPr>
        <w:jc w:val="both"/>
        <w:rPr>
          <w:rFonts w:ascii="Verdana" w:eastAsia="Verdana" w:hAnsi="Verdana" w:cs="Verdana"/>
          <w:color w:val="5B9BD5"/>
        </w:rPr>
      </w:pPr>
      <w:r w:rsidRPr="00527E7E">
        <w:rPr>
          <w:rFonts w:ascii="Verdana" w:eastAsia="Verdana" w:hAnsi="Verdana" w:cs="Verdana"/>
          <w:color w:val="5B9BD5"/>
        </w:rPr>
        <w:t xml:space="preserve">Dati trattati 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2"/>
      </w:tblGrid>
      <w:tr w:rsidR="002C4A2C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C4A2C" w:rsidRDefault="002C4A2C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</w:tr>
      <w:tr w:rsidR="002C4A2C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C4A2C" w:rsidRDefault="002C4A2C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Altri dati comuni forniti volontariamente dall'interessato</w:t>
            </w:r>
          </w:p>
        </w:tc>
      </w:tr>
      <w:tr w:rsidR="002C4A2C" w:rsidTr="002C4A2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4A2C" w:rsidRPr="002C4A2C" w:rsidRDefault="002C4A2C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Dati idonei a rivelare gusti, preferenze, abitudini di vita o di consumo</w:t>
            </w:r>
          </w:p>
        </w:tc>
      </w:tr>
      <w:tr w:rsidR="002C4A2C" w:rsidTr="002C4A2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4A2C" w:rsidRPr="002C4A2C" w:rsidRDefault="002C4A2C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Altri dati comuni forniti volontariamente dall'interessato</w:t>
            </w:r>
          </w:p>
        </w:tc>
      </w:tr>
      <w:tr w:rsidR="002C4A2C" w:rsidTr="002C4A2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C4A2C" w:rsidRPr="002C4A2C" w:rsidRDefault="002C4A2C" w:rsidP="00941597">
            <w:pPr>
              <w:spacing w:before="100" w:after="10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</w:tr>
    </w:tbl>
    <w:p w:rsidR="002C4A2C" w:rsidRDefault="002C4A2C" w:rsidP="002C4A2C">
      <w:pPr>
        <w:jc w:val="both"/>
        <w:rPr>
          <w:rFonts w:ascii="Verdana" w:eastAsia="Verdana" w:hAnsi="Verdana" w:cs="Verdana"/>
          <w:sz w:val="18"/>
        </w:rPr>
      </w:pPr>
    </w:p>
    <w:p w:rsidR="00657DC1" w:rsidRDefault="002C4A2C" w:rsidP="002C4A2C">
      <w:pPr>
        <w:jc w:val="both"/>
      </w:pPr>
      <w:r>
        <w:rPr>
          <w:rFonts w:ascii="Verdana" w:eastAsia="Verdana" w:hAnsi="Verdana" w:cs="Verdana"/>
          <w:sz w:val="18"/>
        </w:rPr>
        <w:t xml:space="preserve">Il conferimento dei Suoi dati personali e il consenso al trattamento è facoltativo, ma il Suo rifiuto </w:t>
      </w:r>
      <w:r>
        <w:rPr>
          <w:rFonts w:ascii="Verdana" w:eastAsia="Verdana" w:hAnsi="Verdana" w:cs="Verdana"/>
          <w:sz w:val="18"/>
        </w:rPr>
        <w:t xml:space="preserve">potrebbe impedirle di </w:t>
      </w:r>
      <w:r>
        <w:rPr>
          <w:rFonts w:ascii="Verdana" w:eastAsia="Verdana" w:hAnsi="Verdana" w:cs="Verdana"/>
          <w:sz w:val="18"/>
        </w:rPr>
        <w:t>accedere ad uno o più servizi.</w:t>
      </w:r>
      <w:r>
        <w:cr/>
      </w:r>
    </w:p>
    <w:p w:rsidR="00657DC1" w:rsidRDefault="00E21E31">
      <w:pPr>
        <w:jc w:val="both"/>
      </w:pPr>
      <w:r>
        <w:rPr>
          <w:rFonts w:ascii="Verdana" w:eastAsia="Verdana" w:hAnsi="Verdana" w:cs="Verdana"/>
          <w:color w:val="5B9BD5"/>
        </w:rPr>
        <w:lastRenderedPageBreak/>
        <w:t>M</w:t>
      </w:r>
      <w:r>
        <w:rPr>
          <w:rFonts w:ascii="Verdana" w:eastAsia="Verdana" w:hAnsi="Verdana" w:cs="Verdana"/>
          <w:color w:val="5B9BD5"/>
        </w:rPr>
        <w:t>odalità del Trattamento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 xml:space="preserve">Il trattamento dei Suoi dati personali sarà effettuato con modalità cartacee e strumenti </w:t>
      </w:r>
      <w:r>
        <w:rPr>
          <w:rFonts w:ascii="Verdana" w:eastAsia="Verdana" w:hAnsi="Verdana" w:cs="Verdana"/>
          <w:sz w:val="18"/>
        </w:rPr>
        <w:t xml:space="preserve">informatici nel rispetto delle disposizioni in materia di protezione dei dati personali e, in particolare, delle misure tecniche e organizzative adeguate di cui all’art. 32.1 del Regolamento, e con l’osservanza di ogni misura cautelativa che ne garantisca </w:t>
      </w:r>
      <w:r>
        <w:rPr>
          <w:rFonts w:ascii="Verdana" w:eastAsia="Verdana" w:hAnsi="Verdana" w:cs="Verdana"/>
          <w:sz w:val="18"/>
        </w:rPr>
        <w:t>la relativa integrità, riservatezza e disponibilità.</w:t>
      </w:r>
    </w:p>
    <w:p w:rsidR="002C4A2C" w:rsidRDefault="002C4A2C">
      <w:pPr>
        <w:jc w:val="both"/>
        <w:rPr>
          <w:rFonts w:ascii="Verdana" w:eastAsia="Verdana" w:hAnsi="Verdana" w:cs="Verdana"/>
          <w:color w:val="5B9BD5"/>
        </w:rPr>
      </w:pPr>
    </w:p>
    <w:p w:rsidR="00657DC1" w:rsidRDefault="00E21E31">
      <w:pPr>
        <w:jc w:val="both"/>
      </w:pPr>
      <w:r>
        <w:rPr>
          <w:rFonts w:ascii="Verdana" w:eastAsia="Verdana" w:hAnsi="Verdana" w:cs="Verdana"/>
          <w:color w:val="5B9BD5"/>
        </w:rPr>
        <w:t>Categorie di destinatari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 xml:space="preserve">I Suoi dati personali potranno essere </w:t>
      </w:r>
      <w:r>
        <w:rPr>
          <w:rFonts w:ascii="Verdana" w:eastAsia="Verdana" w:hAnsi="Verdana" w:cs="Verdana"/>
          <w:sz w:val="18"/>
        </w:rPr>
        <w:t>comunicati, in stretta relazione alle finalità sopra indicate, ai seguenti soggetti o categorie di soggetti:</w:t>
      </w:r>
    </w:p>
    <w:p w:rsidR="002C4A2C" w:rsidRDefault="002C4A2C" w:rsidP="002C4A2C">
      <w:pPr>
        <w:numPr>
          <w:ilvl w:val="0"/>
          <w:numId w:val="9"/>
        </w:numPr>
        <w:ind w:left="636"/>
        <w:jc w:val="both"/>
      </w:pPr>
      <w:r>
        <w:rPr>
          <w:rFonts w:ascii="Verdana" w:eastAsia="Verdana" w:hAnsi="Verdana" w:cs="Verdana"/>
          <w:sz w:val="18"/>
        </w:rPr>
        <w:t>Soggetti terzi da noi individuati quali Responsabili del trattamento</w:t>
      </w:r>
    </w:p>
    <w:p w:rsidR="00657DC1" w:rsidRDefault="00E21E31">
      <w:pPr>
        <w:numPr>
          <w:ilvl w:val="0"/>
          <w:numId w:val="9"/>
        </w:numPr>
        <w:ind w:left="636"/>
        <w:jc w:val="both"/>
      </w:pPr>
      <w:r>
        <w:rPr>
          <w:rFonts w:ascii="Verdana" w:eastAsia="Verdana" w:hAnsi="Verdana" w:cs="Verdana"/>
          <w:sz w:val="18"/>
        </w:rPr>
        <w:t>Altri Titolari per finalità commerciali e di marketing</w:t>
      </w:r>
    </w:p>
    <w:p w:rsidR="00657DC1" w:rsidRDefault="00E21E31">
      <w:pPr>
        <w:numPr>
          <w:ilvl w:val="0"/>
          <w:numId w:val="9"/>
        </w:numPr>
        <w:ind w:left="636"/>
        <w:jc w:val="both"/>
      </w:pPr>
      <w:r>
        <w:rPr>
          <w:rFonts w:ascii="Verdana" w:eastAsia="Verdana" w:hAnsi="Verdana" w:cs="Verdana"/>
          <w:sz w:val="18"/>
        </w:rPr>
        <w:t>Società di Marketing</w:t>
      </w:r>
    </w:p>
    <w:p w:rsidR="00657DC1" w:rsidRDefault="00E21E31" w:rsidP="002C4A2C">
      <w:pPr>
        <w:numPr>
          <w:ilvl w:val="0"/>
          <w:numId w:val="9"/>
        </w:numPr>
        <w:ind w:left="636"/>
        <w:jc w:val="both"/>
      </w:pPr>
      <w:r>
        <w:rPr>
          <w:rFonts w:ascii="Verdana" w:eastAsia="Verdana" w:hAnsi="Verdana" w:cs="Verdana"/>
          <w:sz w:val="18"/>
        </w:rPr>
        <w:t>Consulenti e liberi professionisti anche in forma associata</w:t>
      </w:r>
    </w:p>
    <w:p w:rsidR="00657DC1" w:rsidRDefault="00E21E31" w:rsidP="002C4A2C">
      <w:pPr>
        <w:jc w:val="both"/>
      </w:pPr>
      <w:r>
        <w:rPr>
          <w:rFonts w:ascii="Verdana" w:eastAsia="Verdana" w:hAnsi="Verdana" w:cs="Verdana"/>
          <w:sz w:val="18"/>
        </w:rPr>
        <w:t>La informiamo inoltre che</w:t>
      </w:r>
      <w:r w:rsidR="002C4A2C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la comunicazione dei Suoi dati alle categorie di soggetti di cui alle lettere a), b) potrà essere effettuate solo previa </w:t>
      </w:r>
      <w:r>
        <w:rPr>
          <w:rFonts w:ascii="Verdana" w:eastAsia="Verdana" w:hAnsi="Verdana" w:cs="Verdana"/>
          <w:sz w:val="18"/>
          <w:u w:val="single"/>
        </w:rPr>
        <w:t>acquisizione del</w:t>
      </w:r>
      <w:r>
        <w:rPr>
          <w:rFonts w:ascii="Verdana" w:eastAsia="Verdana" w:hAnsi="Verdana" w:cs="Verdana"/>
          <w:sz w:val="18"/>
          <w:u w:val="single"/>
        </w:rPr>
        <w:t xml:space="preserve"> Suo consenso</w:t>
      </w:r>
      <w:r>
        <w:rPr>
          <w:rFonts w:ascii="Verdana" w:eastAsia="Verdana" w:hAnsi="Verdana" w:cs="Verdana"/>
          <w:sz w:val="18"/>
        </w:rPr>
        <w:t>.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</w:t>
      </w:r>
      <w:r>
        <w:rPr>
          <w:rFonts w:ascii="Verdana" w:eastAsia="Verdana" w:hAnsi="Verdana" w:cs="Verdana"/>
          <w:sz w:val="18"/>
        </w:rPr>
        <w:t xml:space="preserve"> art. 28 del Regolamento. L’elenco dei Responsabili del Trattamento è disponibile presso l'Ente/Azienda e potrà prenderne visione previa richiesta al Titolare del Trattamento.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I Suoi dati, inoltre, verranno trattati, esclusivamente per le finalità di cui s</w:t>
      </w:r>
      <w:r>
        <w:rPr>
          <w:rFonts w:ascii="Verdana" w:eastAsia="Verdana" w:hAnsi="Verdana" w:cs="Verdana"/>
          <w:sz w:val="18"/>
        </w:rPr>
        <w:t>opra, da parte del personale dipendente e/o collaboratore dell'Ente/Azienda, appositamente autorizzato e istruito dal Titolare ai sensi dell’art. 29 del Regolamento.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diffusione, salvo qualora richiesto da una no</w:t>
      </w:r>
      <w:r>
        <w:rPr>
          <w:rFonts w:ascii="Verdana" w:eastAsia="Verdana" w:hAnsi="Verdana" w:cs="Verdana"/>
          <w:sz w:val="18"/>
        </w:rPr>
        <w:t>rma di legge o di regolamento o dalla normativa comunitaria.</w:t>
      </w:r>
    </w:p>
    <w:p w:rsidR="002C4A2C" w:rsidRDefault="002C4A2C">
      <w:pPr>
        <w:jc w:val="both"/>
        <w:rPr>
          <w:rFonts w:ascii="Verdana" w:eastAsia="Verdana" w:hAnsi="Verdana" w:cs="Verdana"/>
          <w:color w:val="5B9BD5"/>
        </w:rPr>
      </w:pPr>
    </w:p>
    <w:p w:rsidR="00657DC1" w:rsidRDefault="00E21E31">
      <w:pPr>
        <w:jc w:val="both"/>
      </w:pPr>
      <w:r>
        <w:rPr>
          <w:rFonts w:ascii="Verdana" w:eastAsia="Verdana" w:hAnsi="Verdana" w:cs="Verdana"/>
          <w:color w:val="5B9BD5"/>
        </w:rPr>
        <w:t>Trasferimento di dati personali</w:t>
      </w:r>
    </w:p>
    <w:p w:rsidR="00657DC1" w:rsidRDefault="00E21E31" w:rsidP="002C4A2C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:rsidR="002C4A2C" w:rsidRDefault="002C4A2C">
      <w:pPr>
        <w:jc w:val="both"/>
        <w:rPr>
          <w:rFonts w:ascii="Verdana" w:eastAsia="Verdana" w:hAnsi="Verdana" w:cs="Verdana"/>
          <w:sz w:val="18"/>
        </w:rPr>
      </w:pPr>
    </w:p>
    <w:p w:rsidR="00657DC1" w:rsidRDefault="00E21E31">
      <w:pPr>
        <w:jc w:val="both"/>
      </w:pPr>
      <w:r>
        <w:rPr>
          <w:rFonts w:ascii="Verdana" w:eastAsia="Verdana" w:hAnsi="Verdana" w:cs="Verdana"/>
          <w:color w:val="5B9BD5"/>
        </w:rPr>
        <w:t>Diritti riconosciuti all’interessato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In ogni momento potrà esercitare, nei confronti del Titolare, i Suoi diritti previsti dagli artt. 15-22 del Regolamento.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In particolare, in qualsiasi momento, Lei avrà il diritto di chiedere:</w:t>
      </w:r>
    </w:p>
    <w:p w:rsidR="00657DC1" w:rsidRDefault="00E21E31">
      <w:pPr>
        <w:numPr>
          <w:ilvl w:val="0"/>
          <w:numId w:val="11"/>
        </w:numPr>
        <w:ind w:left="432"/>
        <w:jc w:val="both"/>
      </w:pPr>
      <w:r>
        <w:rPr>
          <w:rFonts w:ascii="Verdana" w:eastAsia="Verdana" w:hAnsi="Verdana" w:cs="Verdana"/>
          <w:sz w:val="18"/>
        </w:rPr>
        <w:t>l’accesso ai suoi dati personali;</w:t>
      </w:r>
    </w:p>
    <w:p w:rsidR="00657DC1" w:rsidRDefault="00E21E31">
      <w:pPr>
        <w:numPr>
          <w:ilvl w:val="0"/>
          <w:numId w:val="11"/>
        </w:numPr>
        <w:ind w:left="432"/>
        <w:jc w:val="both"/>
      </w:pPr>
      <w:r>
        <w:rPr>
          <w:rFonts w:ascii="Verdana" w:eastAsia="Verdana" w:hAnsi="Verdana" w:cs="Verdana"/>
          <w:sz w:val="18"/>
        </w:rPr>
        <w:t xml:space="preserve">la loro rettifica in caso di </w:t>
      </w:r>
      <w:r>
        <w:rPr>
          <w:rFonts w:ascii="Verdana" w:eastAsia="Verdana" w:hAnsi="Verdana" w:cs="Verdana"/>
          <w:sz w:val="18"/>
        </w:rPr>
        <w:t>inesattezza degli stessi;</w:t>
      </w:r>
    </w:p>
    <w:p w:rsidR="00657DC1" w:rsidRDefault="00E21E31">
      <w:pPr>
        <w:numPr>
          <w:ilvl w:val="0"/>
          <w:numId w:val="11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cancellazione;</w:t>
      </w:r>
    </w:p>
    <w:p w:rsidR="00657DC1" w:rsidRDefault="00E21E31">
      <w:pPr>
        <w:numPr>
          <w:ilvl w:val="0"/>
          <w:numId w:val="11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limitazione del loro trattamento.</w:t>
      </w:r>
    </w:p>
    <w:p w:rsidR="00657DC1" w:rsidRDefault="00E21E31">
      <w:pPr>
        <w:jc w:val="both"/>
      </w:pPr>
      <w:r>
        <w:rPr>
          <w:rFonts w:ascii="Verdana" w:eastAsia="Verdana" w:hAnsi="Verdana" w:cs="Verdana"/>
          <w:sz w:val="18"/>
        </w:rPr>
        <w:t>Avrà inoltre:</w:t>
      </w:r>
    </w:p>
    <w:p w:rsidR="00657DC1" w:rsidRDefault="00E21E31">
      <w:pPr>
        <w:numPr>
          <w:ilvl w:val="0"/>
          <w:numId w:val="11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di opporsi al loro trattamento se trattati per il perseguimento di un legittimo interesse del Titolare del Trattamento, qualora ritenesse violati i pr</w:t>
      </w:r>
      <w:r>
        <w:rPr>
          <w:rFonts w:ascii="Verdana" w:eastAsia="Verdana" w:hAnsi="Verdana" w:cs="Verdana"/>
          <w:sz w:val="18"/>
        </w:rPr>
        <w:t>opri diritti e libertà fondamentali;</w:t>
      </w:r>
    </w:p>
    <w:p w:rsidR="00657DC1" w:rsidRDefault="00E21E31">
      <w:pPr>
        <w:numPr>
          <w:ilvl w:val="0"/>
          <w:numId w:val="11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di revocare in qualsiasi momento il Suo consenso in relazione alle finalità per le quali questo è necessario;</w:t>
      </w:r>
    </w:p>
    <w:p w:rsidR="00657DC1" w:rsidRDefault="00E21E31">
      <w:pPr>
        <w:numPr>
          <w:ilvl w:val="0"/>
          <w:numId w:val="11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alla portabilità dei Suoi dati, ossia il diritto di chiedere e ricevere in un formato s</w:t>
      </w:r>
      <w:r>
        <w:rPr>
          <w:rFonts w:ascii="Verdana" w:eastAsia="Verdana" w:hAnsi="Verdana" w:cs="Verdana"/>
          <w:sz w:val="18"/>
        </w:rPr>
        <w:t>trutturato, di uso comune e leggibile da dispositivo automatico, i dati personali a Lei riferibili.</w:t>
      </w:r>
    </w:p>
    <w:p w:rsidR="002C4A2C" w:rsidRDefault="002C4A2C">
      <w:pPr>
        <w:jc w:val="both"/>
        <w:rPr>
          <w:rFonts w:ascii="Verdana" w:eastAsia="Verdana" w:hAnsi="Verdana" w:cs="Verdana"/>
          <w:color w:val="5B9BD5"/>
        </w:rPr>
      </w:pPr>
    </w:p>
    <w:p w:rsidR="00657DC1" w:rsidRDefault="00E21E31">
      <w:pPr>
        <w:jc w:val="both"/>
      </w:pPr>
      <w:r>
        <w:rPr>
          <w:rFonts w:ascii="Verdana" w:eastAsia="Verdana" w:hAnsi="Verdana" w:cs="Verdana"/>
          <w:color w:val="5B9BD5"/>
        </w:rPr>
        <w:t>Identità e dati di contatto del Titolare del Trattamento</w:t>
      </w:r>
    </w:p>
    <w:p w:rsidR="00657DC1" w:rsidRDefault="00E21E31" w:rsidP="002C4A2C">
      <w:pPr>
        <w:jc w:val="both"/>
      </w:pPr>
      <w:r>
        <w:rPr>
          <w:rFonts w:ascii="Verdana" w:eastAsia="Verdana" w:hAnsi="Verdana" w:cs="Verdana"/>
          <w:sz w:val="18"/>
        </w:rPr>
        <w:t xml:space="preserve">Titolare del Trattamento è: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>, sede legale: San Gio</w:t>
      </w:r>
      <w:r>
        <w:rPr>
          <w:rFonts w:ascii="Verdana" w:eastAsia="Verdana" w:hAnsi="Verdana" w:cs="Verdana"/>
          <w:sz w:val="18"/>
        </w:rPr>
        <w:t>vanni In Marignano (RN), tel.: 0541 955614, e-mail: info@energologistic.it</w:t>
      </w:r>
      <w:bookmarkStart w:id="0" w:name="_GoBack"/>
      <w:bookmarkEnd w:id="0"/>
    </w:p>
    <w:sectPr w:rsidR="00657DC1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31" w:rsidRDefault="00E21E31">
      <w:r>
        <w:separator/>
      </w:r>
    </w:p>
  </w:endnote>
  <w:endnote w:type="continuationSeparator" w:id="0">
    <w:p w:rsidR="00E21E31" w:rsidRDefault="00E2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C1" w:rsidRDefault="00E21E31">
    <w:pPr>
      <w:tabs>
        <w:tab w:val="center" w:pos="5000"/>
        <w:tab w:val="right" w:pos="10000"/>
      </w:tabs>
    </w:pPr>
    <w:r>
      <w:br/>
    </w:r>
    <w:r>
      <w:rPr>
        <w:rFonts w:ascii="Verdana" w:eastAsia="Verdana" w:hAnsi="Verdana" w:cs="Verdana"/>
        <w:sz w:val="16"/>
      </w:rPr>
      <w:t>Informativa - Utenti sito web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>
      <w:fldChar w:fldCharType="separate"/>
    </w:r>
    <w:r>
      <w:t>1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>
      <w:fldChar w:fldCharType="separate"/>
    </w:r>
    <w:r>
      <w:t>1</w:t>
    </w:r>
    <w:r>
      <w:fldChar w:fldCharType="end"/>
    </w:r>
    <w:r>
      <w:tab/>
    </w:r>
    <w:r w:rsidR="002C4A2C">
      <w:rPr>
        <w:rFonts w:ascii="Verdana" w:eastAsia="Verdana" w:hAnsi="Verdana" w:cs="Verdana"/>
        <w:sz w:val="16"/>
      </w:rPr>
      <w:t>Rev. 25/05</w:t>
    </w:r>
    <w:r>
      <w:rPr>
        <w:rFonts w:ascii="Verdana" w:eastAsia="Verdana" w:hAnsi="Verdana" w:cs="Verdana"/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31" w:rsidRDefault="00E21E31">
      <w:r>
        <w:separator/>
      </w:r>
    </w:p>
  </w:footnote>
  <w:footnote w:type="continuationSeparator" w:id="0">
    <w:p w:rsidR="00E21E31" w:rsidRDefault="00E2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6182"/>
    </w:tblGrid>
    <w:tr w:rsidR="002C4A2C" w:rsidRPr="00AF6F1B" w:rsidTr="00941597">
      <w:trPr>
        <w:trHeight w:val="1789"/>
      </w:trPr>
      <w:tc>
        <w:tcPr>
          <w:tcW w:w="3207" w:type="dxa"/>
        </w:tcPr>
        <w:p w:rsidR="002C4A2C" w:rsidRDefault="002C4A2C" w:rsidP="002C4A2C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2894A6" wp14:editId="10DB803F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892300" cy="734060"/>
                <wp:effectExtent l="0" t="0" r="0" b="8890"/>
                <wp:wrapSquare wrapText="bothSides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2" w:type="dxa"/>
        </w:tcPr>
        <w:p w:rsidR="002C4A2C" w:rsidRDefault="002C4A2C" w:rsidP="002C4A2C">
          <w:pPr>
            <w:pStyle w:val="Paragrafobase"/>
            <w:ind w:left="1227"/>
            <w:rPr>
              <w:rStyle w:val="indibold7"/>
            </w:rPr>
          </w:pPr>
        </w:p>
        <w:p w:rsidR="002C4A2C" w:rsidRDefault="002C4A2C" w:rsidP="002C4A2C">
          <w:pPr>
            <w:pStyle w:val="Paragrafobase"/>
            <w:ind w:left="1227"/>
            <w:rPr>
              <w:rStyle w:val="indibold7"/>
            </w:rPr>
          </w:pPr>
        </w:p>
        <w:p w:rsidR="002C4A2C" w:rsidRDefault="002C4A2C" w:rsidP="002C4A2C">
          <w:pPr>
            <w:pStyle w:val="Paragrafobase"/>
            <w:ind w:left="1227"/>
            <w:rPr>
              <w:rStyle w:val="indibold7"/>
            </w:rPr>
          </w:pPr>
        </w:p>
        <w:p w:rsidR="002C4A2C" w:rsidRPr="00AF6F1B" w:rsidRDefault="002C4A2C" w:rsidP="002C4A2C">
          <w:pPr>
            <w:pStyle w:val="Paragrafobase"/>
            <w:ind w:left="1227"/>
            <w:rPr>
              <w:rStyle w:val="indiregular7"/>
              <w:rFonts w:ascii="Arial" w:hAnsi="Arial" w:cs="Arial"/>
            </w:rPr>
          </w:pPr>
          <w:proofErr w:type="spellStart"/>
          <w:r w:rsidRPr="00AF6F1B">
            <w:rPr>
              <w:rStyle w:val="indibold7"/>
              <w:rFonts w:ascii="Arial" w:hAnsi="Arial" w:cs="Arial"/>
            </w:rPr>
            <w:t>Energo</w:t>
          </w:r>
          <w:proofErr w:type="spellEnd"/>
          <w:r w:rsidRPr="00AF6F1B">
            <w:rPr>
              <w:rStyle w:val="indibold7"/>
              <w:rFonts w:ascii="Arial" w:hAnsi="Arial" w:cs="Arial"/>
            </w:rPr>
            <w:t xml:space="preserve"> </w:t>
          </w:r>
          <w:proofErr w:type="spellStart"/>
          <w:r w:rsidRPr="00AF6F1B">
            <w:rPr>
              <w:rStyle w:val="indibold7"/>
              <w:rFonts w:ascii="Arial" w:hAnsi="Arial" w:cs="Arial"/>
            </w:rPr>
            <w:t>Logistic</w:t>
          </w:r>
          <w:proofErr w:type="spellEnd"/>
          <w:r w:rsidRPr="00AF6F1B">
            <w:rPr>
              <w:rStyle w:val="indiregular7"/>
              <w:rFonts w:ascii="Arial" w:hAnsi="Arial" w:cs="Arial"/>
            </w:rPr>
            <w:t xml:space="preserve"> Spa </w:t>
          </w:r>
        </w:p>
        <w:p w:rsidR="002C4A2C" w:rsidRPr="00AF6F1B" w:rsidRDefault="002C4A2C" w:rsidP="002C4A2C">
          <w:pPr>
            <w:pStyle w:val="Paragrafobase"/>
            <w:ind w:left="1227"/>
            <w:rPr>
              <w:rStyle w:val="indiregular7"/>
              <w:rFonts w:ascii="Arial" w:hAnsi="Arial" w:cs="Arial"/>
              <w:szCs w:val="15"/>
            </w:rPr>
          </w:pPr>
          <w:r w:rsidRPr="00AF6F1B">
            <w:rPr>
              <w:rStyle w:val="indiregular7"/>
              <w:rFonts w:ascii="Arial" w:hAnsi="Arial" w:cs="Arial"/>
            </w:rPr>
            <w:t xml:space="preserve">Via </w:t>
          </w:r>
          <w:proofErr w:type="spellStart"/>
          <w:r w:rsidRPr="00AF6F1B">
            <w:rPr>
              <w:rStyle w:val="indiregular7"/>
              <w:rFonts w:ascii="Arial" w:hAnsi="Arial" w:cs="Arial"/>
            </w:rPr>
            <w:t>Malpasso</w:t>
          </w:r>
          <w:proofErr w:type="spellEnd"/>
          <w:r w:rsidRPr="00AF6F1B">
            <w:rPr>
              <w:rStyle w:val="indiregular7"/>
              <w:rFonts w:ascii="Arial" w:hAnsi="Arial" w:cs="Arial"/>
            </w:rPr>
            <w:t>, 1523</w:t>
          </w:r>
          <w:r w:rsidRPr="00AF6F1B">
            <w:rPr>
              <w:rStyle w:val="indiregular7"/>
              <w:rFonts w:ascii="Arial" w:hAnsi="Arial" w:cs="Arial"/>
              <w:szCs w:val="15"/>
            </w:rPr>
            <w:t xml:space="preserve"> - </w:t>
          </w:r>
          <w:r w:rsidRPr="00AF6F1B">
            <w:rPr>
              <w:rStyle w:val="indiregular7"/>
              <w:rFonts w:ascii="Arial" w:hAnsi="Arial" w:cs="Arial"/>
            </w:rPr>
            <w:t>47842 San Giovanni in Marignano (RN)</w:t>
          </w:r>
        </w:p>
        <w:p w:rsidR="002C4A2C" w:rsidRPr="00AF6F1B" w:rsidRDefault="002C4A2C" w:rsidP="002C4A2C">
          <w:pPr>
            <w:pStyle w:val="Paragrafobase"/>
            <w:ind w:left="1227"/>
            <w:rPr>
              <w:rFonts w:ascii="Arial" w:hAnsi="Arial" w:cs="Arial"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Tel. +39 0541 955614</w:t>
          </w:r>
          <w:r w:rsidRPr="00AF6F1B">
            <w:rPr>
              <w:rStyle w:val="indiregular7"/>
              <w:rFonts w:ascii="Arial" w:hAnsi="Arial" w:cs="Arial"/>
              <w:szCs w:val="15"/>
              <w:lang w:val="en-GB"/>
            </w:rPr>
            <w:t xml:space="preserve"> - </w:t>
          </w:r>
          <w:r w:rsidRPr="00AF6F1B">
            <w:rPr>
              <w:rStyle w:val="indiregular7"/>
              <w:rFonts w:ascii="Arial" w:hAnsi="Arial" w:cs="Arial"/>
              <w:lang w:val="en-GB"/>
            </w:rPr>
            <w:t>Fax +39 0541 829784</w:t>
          </w:r>
        </w:p>
        <w:p w:rsidR="002C4A2C" w:rsidRPr="005E4507" w:rsidRDefault="002C4A2C" w:rsidP="002C4A2C">
          <w:pPr>
            <w:pStyle w:val="Paragrafobase"/>
            <w:ind w:left="1227"/>
            <w:jc w:val="both"/>
            <w:rPr>
              <w:rStyle w:val="indiregular7"/>
              <w:rFonts w:ascii="Arial" w:hAnsi="Arial" w:cs="Arial"/>
              <w:b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www.energologistic.it</w:t>
          </w:r>
        </w:p>
        <w:p w:rsidR="002C4A2C" w:rsidRPr="00AF6F1B" w:rsidRDefault="002C4A2C" w:rsidP="002C4A2C">
          <w:pPr>
            <w:pStyle w:val="Intestazione"/>
            <w:ind w:left="1227"/>
            <w:rPr>
              <w:lang w:val="en-US"/>
            </w:rPr>
          </w:pPr>
        </w:p>
      </w:tc>
    </w:tr>
  </w:tbl>
  <w:p w:rsidR="00657DC1" w:rsidRPr="002C4A2C" w:rsidRDefault="00657DC1" w:rsidP="002C4A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B1A"/>
    <w:multiLevelType w:val="multilevel"/>
    <w:tmpl w:val="3C501226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F2771"/>
    <w:multiLevelType w:val="multilevel"/>
    <w:tmpl w:val="CB088852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106885"/>
    <w:multiLevelType w:val="multilevel"/>
    <w:tmpl w:val="EDA0AF80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1A15FB"/>
    <w:multiLevelType w:val="multilevel"/>
    <w:tmpl w:val="CC440218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0157A"/>
    <w:multiLevelType w:val="multilevel"/>
    <w:tmpl w:val="393C1CDE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3A53F8"/>
    <w:multiLevelType w:val="multilevel"/>
    <w:tmpl w:val="4B7EA95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803130"/>
    <w:multiLevelType w:val="multilevel"/>
    <w:tmpl w:val="6F9E64AE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D6768"/>
    <w:multiLevelType w:val="multilevel"/>
    <w:tmpl w:val="A79A29AE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553F4"/>
    <w:multiLevelType w:val="multilevel"/>
    <w:tmpl w:val="F3E2C41A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374045"/>
    <w:multiLevelType w:val="multilevel"/>
    <w:tmpl w:val="8EAE20C4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486F26"/>
    <w:multiLevelType w:val="multilevel"/>
    <w:tmpl w:val="926CC452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B37F49"/>
    <w:multiLevelType w:val="multilevel"/>
    <w:tmpl w:val="DD64F046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DC1"/>
    <w:rsid w:val="002C4A2C"/>
    <w:rsid w:val="00657DC1"/>
    <w:rsid w:val="00E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8B8"/>
  <w15:docId w15:val="{32460C10-23D0-1940-9402-180CE9B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C4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4A2C"/>
  </w:style>
  <w:style w:type="paragraph" w:styleId="Pidipagina">
    <w:name w:val="footer"/>
    <w:basedOn w:val="Normale"/>
    <w:link w:val="PidipaginaCarattere"/>
    <w:uiPriority w:val="99"/>
    <w:unhideWhenUsed/>
    <w:rsid w:val="002C4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A2C"/>
  </w:style>
  <w:style w:type="table" w:styleId="Grigliatabella">
    <w:name w:val="Table Grid"/>
    <w:basedOn w:val="Tabellanormale"/>
    <w:uiPriority w:val="39"/>
    <w:rsid w:val="002C4A2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uiPriority w:val="99"/>
    <w:rsid w:val="002C4A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lang w:eastAsia="ja-JP"/>
    </w:rPr>
  </w:style>
  <w:style w:type="character" w:customStyle="1" w:styleId="indiregular7">
    <w:name w:val="indi regular 7"/>
    <w:aliases w:val="5"/>
    <w:uiPriority w:val="99"/>
    <w:rsid w:val="002C4A2C"/>
    <w:rPr>
      <w:rFonts w:ascii="ArialMT" w:hAnsi="ArialMT"/>
      <w:sz w:val="15"/>
    </w:rPr>
  </w:style>
  <w:style w:type="character" w:customStyle="1" w:styleId="indibold7">
    <w:name w:val="indi bold 7"/>
    <w:aliases w:val="51"/>
    <w:basedOn w:val="indiregular7"/>
    <w:uiPriority w:val="99"/>
    <w:rsid w:val="002C4A2C"/>
    <w:rPr>
      <w:rFonts w:ascii="Arial-BoldMT" w:hAnsi="Arial-BoldMT" w:cs="Arial-BoldMT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http://sintab.piattaformafad.com/</dc:creator>
  <cp:lastModifiedBy>Utente di Microsoft Office</cp:lastModifiedBy>
  <cp:revision>2</cp:revision>
  <dcterms:created xsi:type="dcterms:W3CDTF">2018-07-29T14:43:00Z</dcterms:created>
  <dcterms:modified xsi:type="dcterms:W3CDTF">2018-07-29T14:49:00Z</dcterms:modified>
</cp:coreProperties>
</file>